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  <w:shd w:val="clear" w:color="auto" w:fill="auto"/>
        </w:rPr>
      </w:pPr>
      <w:bookmarkStart w:id="0" w:name="_Toc18458"/>
      <w:bookmarkStart w:id="1" w:name="OLE_LINK2"/>
      <w:bookmarkStart w:id="2" w:name="_Toc185037690"/>
      <w:bookmarkStart w:id="3" w:name="_Toc156585290"/>
      <w:bookmarkStart w:id="4" w:name="_Toc201565762"/>
      <w:bookmarkStart w:id="5" w:name="_Toc60537380"/>
      <w:bookmarkStart w:id="6" w:name="_Toc145806782"/>
      <w:bookmarkStart w:id="7" w:name="_Toc211570245"/>
      <w:r>
        <w:rPr>
          <w:rFonts w:hint="eastAsia"/>
          <w:color w:val="auto"/>
          <w:sz w:val="36"/>
          <w:szCs w:val="36"/>
          <w:shd w:val="clear" w:color="auto" w:fill="auto"/>
          <w:lang w:eastAsia="zh-CN"/>
        </w:rPr>
        <w:t>更正</w:t>
      </w:r>
      <w:r>
        <w:rPr>
          <w:rFonts w:hint="eastAsia"/>
          <w:color w:val="auto"/>
          <w:sz w:val="36"/>
          <w:szCs w:val="36"/>
          <w:shd w:val="clear" w:color="auto" w:fill="auto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</w:rPr>
      </w:pPr>
      <w:bookmarkStart w:id="8" w:name="OLE_LINK5"/>
      <w:bookmarkStart w:id="9" w:name="OLE_LINK1"/>
      <w:bookmarkStart w:id="10" w:name="OLE_LINK6"/>
      <w:bookmarkStart w:id="11" w:name="OLE_LINK4"/>
      <w:bookmarkStart w:id="12" w:name="OLE_LINK3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受黑龙江省八达公路工程有限公司</w:t>
      </w:r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（以下称“采购人”）的委托，对黑龙江省八达公路工程有限公司矩形盖板边沟工程（项目编号为XL-2021-0909）于</w:t>
      </w:r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2021年09月27日</w:t>
      </w:r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更正内容为项目公告；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shd w:val="clear" w:color="auto" w:fill="auto"/>
        </w:rPr>
      </w:pPr>
      <w:bookmarkStart w:id="15" w:name="_Toc24045"/>
      <w:r>
        <w:rPr>
          <w:rFonts w:hint="eastAsia"/>
          <w:color w:val="auto"/>
          <w:shd w:val="clear" w:color="auto" w:fill="auto"/>
          <w:lang w:eastAsia="zh-CN"/>
        </w:rPr>
        <w:t>三、</w:t>
      </w:r>
      <w:r>
        <w:rPr>
          <w:rFonts w:hint="eastAsia"/>
          <w:color w:val="auto"/>
          <w:shd w:val="clear" w:color="auto" w:fill="auto"/>
        </w:rPr>
        <w:t>采购预算</w:t>
      </w:r>
      <w:bookmarkEnd w:id="15"/>
    </w:p>
    <w:p>
      <w:pPr>
        <w:pStyle w:val="2"/>
        <w:rPr>
          <w:rFonts w:hint="eastAsia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3.1采购预算金额为183000.00元</w:t>
      </w:r>
      <w:r>
        <w:rPr>
          <w:rFonts w:hint="eastAsia" w:ascii="宋体" w:hAnsi="宋体"/>
          <w:color w:val="auto"/>
          <w:sz w:val="24"/>
          <w:shd w:val="clear" w:color="auto" w:fill="auto"/>
        </w:rPr>
        <w:t>（</w:t>
      </w: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以实际发生为准，</w:t>
      </w:r>
      <w:r>
        <w:rPr>
          <w:rFonts w:hint="eastAsia" w:ascii="宋体" w:hAnsi="宋体"/>
          <w:color w:val="auto"/>
          <w:sz w:val="24"/>
          <w:shd w:val="clear" w:color="auto" w:fill="auto"/>
        </w:rPr>
        <w:t>意向供应商报价为</w:t>
      </w: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含税及施工的报价</w:t>
      </w:r>
      <w:r>
        <w:rPr>
          <w:rFonts w:hint="eastAsia" w:ascii="宋体" w:hAnsi="宋体"/>
          <w:color w:val="auto"/>
          <w:sz w:val="24"/>
          <w:shd w:val="clear" w:color="auto" w:fill="auto"/>
        </w:rPr>
        <w:t>，开具增值税专用发票）</w:t>
      </w:r>
    </w:p>
    <w:p>
      <w:pPr>
        <w:pStyle w:val="2"/>
        <w:rPr>
          <w:rFonts w:hint="default" w:ascii="宋体" w:hAnsi="宋体"/>
          <w:bCs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</w:pPr>
      <w:bookmarkStart w:id="16" w:name="_Hlk530683232"/>
      <w:bookmarkStart w:id="17" w:name="_Toc418502404"/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采 购 人：黑龙江省八达公路工程有限公司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地   址：哈尔滨市松北区乐业乡裕乡村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联 系 人：杨丞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hd w:val="clear" w:color="auto" w:fill="auto"/>
          <w:lang w:val="en-US" w:eastAsia="zh-CN"/>
        </w:rPr>
        <w:t>电   话：0451-55228496</w:t>
      </w:r>
      <w:bookmarkStart w:id="18" w:name="_GoBack"/>
      <w:bookmarkEnd w:id="18"/>
    </w:p>
    <w:p>
      <w:pPr>
        <w:pStyle w:val="2"/>
        <w:rPr>
          <w:rFonts w:hint="eastAsia"/>
          <w:color w:val="auto"/>
          <w:shd w:val="clear" w:color="auto" w:fil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6"/>
    <w:bookmarkEnd w:id="17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shd w:val="clear" w:color="auto" w:fill="auto"/>
          <w:lang w:val="en-US" w:eastAsia="zh-CN"/>
        </w:rPr>
        <w:t>代理机构：黑龙江省轩栎工程项目管理有限公司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shd w:val="clear" w:color="auto" w:fill="auto"/>
          <w:lang w:val="en-US" w:eastAsia="zh-CN"/>
        </w:rPr>
        <w:t>地    址：黑龙江省哈尔滨市群力第六大道1310号</w:t>
      </w:r>
    </w:p>
    <w:p>
      <w:pPr>
        <w:pStyle w:val="2"/>
        <w:ind w:firstLine="480" w:firstLineChars="200"/>
        <w:rPr>
          <w:rFonts w:hint="default" w:ascii="宋体" w:hAnsi="宋体" w:eastAsia="宋体" w:cs="Times New Roman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shd w:val="clear" w:color="auto" w:fill="auto"/>
          <w:lang w:val="en-US" w:eastAsia="zh-CN"/>
        </w:rPr>
        <w:t>联 系 人：张</w:t>
      </w:r>
      <w:r>
        <w:rPr>
          <w:rFonts w:hint="eastAsia" w:ascii="宋体" w:hAnsi="宋体" w:cs="Times New Roman"/>
          <w:color w:val="auto"/>
          <w:sz w:val="24"/>
          <w:szCs w:val="24"/>
          <w:shd w:val="clear" w:color="auto" w:fill="auto"/>
          <w:lang w:val="en-US" w:eastAsia="zh-CN"/>
        </w:rPr>
        <w:t>臣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shd w:val="clear" w:color="auto" w:fill="auto"/>
          <w:lang w:val="en-US" w:eastAsia="zh-CN"/>
        </w:rPr>
        <w:t>电    话：0451-84356182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shd w:val="clear" w:color="auto" w:fill="auto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E4561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6F225F6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9207CD"/>
    <w:rsid w:val="1BBC0929"/>
    <w:rsid w:val="1C8E6019"/>
    <w:rsid w:val="1CF97F0F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172B9B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C45FB8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5C265D3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9F1BB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471623A"/>
    <w:rsid w:val="7482223C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1</TotalTime>
  <ScaleCrop>false</ScaleCrop>
  <LinksUpToDate>false</LinksUpToDate>
  <CharactersWithSpaces>12916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2021-09-28T05:10:31Z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33C586CD4E6B4844A1B5C75B0983B02A</vt:lpwstr>
  </property>
</Properties>
</file>